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يؤمر من انضمام العسكر وسعته-كتاب الجهاد-سنن أبي داود — رقم الحديث: 2629 — الرقم الفرعي: 99 — الرقم الأصلي: 2629</w:t>
        <w:br/>
      </w:r>
      <w:r>
        <w:rPr>
          <w:rtl w:val="1"/>
        </w:rPr>
        <w:t xml:space="preserve"> حدثنا سعيد بن منصور ثنا إسماعيل بن عياش عن أسيد بن عبد الرحمن الخثعميّ عن فروة بن مجاهد اللخميّ عن سهل بن معاذ بن أنس الجهنيّ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غزوتُ مع نبي الله ﷺ غزوةَ كذا وكذا فَضَيّقَ الناسُ المنازلَ، وقطَعُوا الطريقَ،  </w:t>
      </w:r>
      <w:r>
        <w:rPr>
          <w:color w:val="FF0000"/>
          <w:rtl w:val="1"/>
        </w:rPr>
        <w:t xml:space="preserve">فبعثَ نبي الله ﷺ مُنادياً يُنادي في الناسِ: أنَّ مَن ضَيّق منزلاً أو قَطَعَ طريقاً، فلا جِهادَ له.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آداب الجهاد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خطط النبي صلى الله عليه وسلم وسياساته العسكرية.////////////////////////////</w:t>
      </w:r>
    </w:p>
    <w:p>
      <w:pPr>
        <w:bidi w:val="1"/>
        <w:jc w:val="start"/>
      </w:pPr>
      <w:r>
        <w:rPr>
          <w:rtl w:val="1"/>
        </w:rPr>
        <w:t>الشرح: الدلالة: آداب عامة في الجهاد - أخلاق القتال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